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86" w:rsidRDefault="00F22786" w:rsidP="00F22786">
      <w:pPr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Департамент образования Администрации города Екатеринбурга</w:t>
      </w:r>
    </w:p>
    <w:p w:rsidR="00F22786" w:rsidRDefault="00F22786" w:rsidP="00F22786">
      <w:pPr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Управление образования Ленинского района</w:t>
      </w:r>
    </w:p>
    <w:p w:rsidR="00F22786" w:rsidRDefault="00F22786" w:rsidP="00F22786">
      <w:pPr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Муниципальное автономное дошкольное образовательное учреждение – детский сад № 50</w:t>
      </w:r>
    </w:p>
    <w:p w:rsidR="00F22786" w:rsidRDefault="00F22786" w:rsidP="00F22786">
      <w:pPr>
        <w:jc w:val="center"/>
        <w:rPr>
          <w:rFonts w:ascii="Tahoma" w:hAnsi="Tahoma" w:cs="Tahoma"/>
          <w:sz w:val="18"/>
          <w:szCs w:val="1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4768D" wp14:editId="7984EF63">
                <wp:simplePos x="0" y="0"/>
                <wp:positionH relativeFrom="page">
                  <wp:posOffset>504825</wp:posOffset>
                </wp:positionH>
                <wp:positionV relativeFrom="paragraph">
                  <wp:posOffset>140970</wp:posOffset>
                </wp:positionV>
                <wp:extent cx="6591300" cy="9525"/>
                <wp:effectExtent l="19050" t="38100" r="38100" b="4762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3D111" id="Прямая соединительная линия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75pt,11.1pt" to="558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" strokecolor="#1f497d" strokeweight="6pt">
                <v:stroke linestyle="thickBetweenThin"/>
                <w10:wrap anchorx="page"/>
              </v:line>
            </w:pict>
          </mc:Fallback>
        </mc:AlternateContent>
      </w:r>
      <w:r>
        <w:rPr>
          <w:rFonts w:ascii="Tahoma" w:hAnsi="Tahoma" w:cs="Tahoma"/>
          <w:sz w:val="18"/>
          <w:szCs w:val="18"/>
          <w:lang w:eastAsia="zh-CN"/>
        </w:rPr>
        <w:t xml:space="preserve"> </w:t>
      </w:r>
    </w:p>
    <w:p w:rsidR="00F22786" w:rsidRDefault="00F22786" w:rsidP="00F22786">
      <w:pPr>
        <w:jc w:val="center"/>
        <w:rPr>
          <w:rFonts w:ascii="Tahoma" w:hAnsi="Tahoma" w:cs="Tahoma"/>
          <w:sz w:val="18"/>
          <w:szCs w:val="18"/>
          <w:u w:val="double" w:color="2E74B5"/>
          <w:lang w:eastAsia="zh-CN"/>
        </w:rPr>
      </w:pPr>
    </w:p>
    <w:p w:rsidR="00F22786" w:rsidRDefault="00F22786" w:rsidP="00F22786">
      <w:pPr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620144, Российская Федерация, г. Екатеринбург, ул. 8 Марта, 144 А Тел. (343) 257 32 16</w:t>
      </w:r>
    </w:p>
    <w:p w:rsidR="00F22786" w:rsidRDefault="000E19AD" w:rsidP="00F22786">
      <w:pPr>
        <w:jc w:val="center"/>
        <w:rPr>
          <w:sz w:val="22"/>
          <w:szCs w:val="22"/>
          <w:lang w:val="en-US" w:eastAsia="zh-CN"/>
        </w:rPr>
      </w:pPr>
      <w:hyperlink r:id="rId4" w:history="1">
        <w:r w:rsidRPr="00CA3338">
          <w:rPr>
            <w:rStyle w:val="a3"/>
            <w:sz w:val="22"/>
            <w:szCs w:val="22"/>
            <w:lang w:val="en-US" w:eastAsia="zh-CN"/>
          </w:rPr>
          <w:t>mdou</w:t>
        </w:r>
        <w:r w:rsidRPr="00CA3338">
          <w:rPr>
            <w:rStyle w:val="a3"/>
            <w:sz w:val="22"/>
            <w:szCs w:val="22"/>
            <w:lang w:eastAsia="zh-CN"/>
          </w:rPr>
          <w:t>50@</w:t>
        </w:r>
        <w:r w:rsidRPr="00CA3338">
          <w:rPr>
            <w:rStyle w:val="a3"/>
            <w:sz w:val="22"/>
            <w:szCs w:val="22"/>
            <w:lang w:val="en-US" w:eastAsia="zh-CN"/>
          </w:rPr>
          <w:t>eduekb</w:t>
        </w:r>
        <w:r w:rsidRPr="00CA3338">
          <w:rPr>
            <w:rStyle w:val="a3"/>
            <w:sz w:val="22"/>
            <w:szCs w:val="22"/>
            <w:lang w:eastAsia="zh-CN"/>
          </w:rPr>
          <w:t>.</w:t>
        </w:r>
        <w:r w:rsidRPr="00CA3338">
          <w:rPr>
            <w:rStyle w:val="a3"/>
            <w:sz w:val="22"/>
            <w:szCs w:val="22"/>
            <w:lang w:val="en-US" w:eastAsia="zh-CN"/>
          </w:rPr>
          <w:t>ru</w:t>
        </w:r>
      </w:hyperlink>
    </w:p>
    <w:p w:rsidR="00F22786" w:rsidRDefault="00F22786"/>
    <w:p w:rsidR="00F22786" w:rsidRDefault="00F22786" w:rsidP="00F22786">
      <w:pPr>
        <w:jc w:val="center"/>
      </w:pPr>
    </w:p>
    <w:p w:rsidR="00F22786" w:rsidRPr="00F22786" w:rsidRDefault="00F22786" w:rsidP="00F22786">
      <w:pPr>
        <w:tabs>
          <w:tab w:val="left" w:pos="4035"/>
        </w:tabs>
        <w:jc w:val="center"/>
        <w:rPr>
          <w:sz w:val="28"/>
          <w:szCs w:val="28"/>
        </w:rPr>
      </w:pPr>
      <w:r w:rsidRPr="00F22786">
        <w:rPr>
          <w:sz w:val="28"/>
          <w:szCs w:val="28"/>
        </w:rPr>
        <w:t xml:space="preserve">Дни и часы приема родителей (законных представителей) </w:t>
      </w:r>
    </w:p>
    <w:p w:rsidR="00702FBE" w:rsidRDefault="00F22786" w:rsidP="00F22786">
      <w:pPr>
        <w:tabs>
          <w:tab w:val="left" w:pos="4035"/>
        </w:tabs>
        <w:jc w:val="center"/>
        <w:rPr>
          <w:sz w:val="28"/>
          <w:szCs w:val="28"/>
        </w:rPr>
      </w:pPr>
      <w:r w:rsidRPr="00F22786">
        <w:rPr>
          <w:sz w:val="28"/>
          <w:szCs w:val="28"/>
        </w:rPr>
        <w:t>заведующим МАДОУ – детски</w:t>
      </w:r>
      <w:r>
        <w:rPr>
          <w:sz w:val="28"/>
          <w:szCs w:val="28"/>
        </w:rPr>
        <w:t>й</w:t>
      </w:r>
      <w:r w:rsidRPr="00F22786">
        <w:rPr>
          <w:sz w:val="28"/>
          <w:szCs w:val="28"/>
        </w:rPr>
        <w:t xml:space="preserve"> сад № 50</w:t>
      </w:r>
    </w:p>
    <w:p w:rsidR="00F22786" w:rsidRDefault="00F22786" w:rsidP="00F22786">
      <w:pPr>
        <w:tabs>
          <w:tab w:val="left" w:pos="4035"/>
        </w:tabs>
        <w:jc w:val="center"/>
        <w:rPr>
          <w:sz w:val="28"/>
          <w:szCs w:val="28"/>
        </w:rPr>
      </w:pPr>
    </w:p>
    <w:p w:rsidR="00F22786" w:rsidRDefault="00F22786" w:rsidP="00F22786">
      <w:pPr>
        <w:tabs>
          <w:tab w:val="left" w:pos="4035"/>
        </w:tabs>
        <w:jc w:val="center"/>
        <w:rPr>
          <w:sz w:val="28"/>
          <w:szCs w:val="28"/>
        </w:rPr>
      </w:pPr>
    </w:p>
    <w:p w:rsidR="00F22786" w:rsidRDefault="00F22786" w:rsidP="00F22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35"/>
        </w:tabs>
        <w:jc w:val="center"/>
        <w:rPr>
          <w:sz w:val="28"/>
          <w:szCs w:val="28"/>
        </w:rPr>
      </w:pPr>
    </w:p>
    <w:p w:rsidR="00F22786" w:rsidRDefault="00F22786" w:rsidP="00F22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Понедельник 7.30 – 09.30</w:t>
      </w:r>
    </w:p>
    <w:p w:rsidR="00F22786" w:rsidRDefault="00F22786" w:rsidP="00F22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35"/>
        </w:tabs>
        <w:jc w:val="center"/>
        <w:rPr>
          <w:sz w:val="28"/>
          <w:szCs w:val="28"/>
        </w:rPr>
      </w:pPr>
    </w:p>
    <w:p w:rsidR="00F22786" w:rsidRDefault="00F22786" w:rsidP="00F22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Среда 15.00 – 18.00</w:t>
      </w:r>
    </w:p>
    <w:p w:rsidR="00F22786" w:rsidRDefault="00F22786" w:rsidP="00F22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35"/>
        </w:tabs>
        <w:jc w:val="center"/>
        <w:rPr>
          <w:sz w:val="28"/>
          <w:szCs w:val="28"/>
        </w:rPr>
      </w:pPr>
    </w:p>
    <w:p w:rsidR="00F22786" w:rsidRDefault="00F22786" w:rsidP="00F22786">
      <w:pPr>
        <w:tabs>
          <w:tab w:val="left" w:pos="4035"/>
        </w:tabs>
        <w:jc w:val="center"/>
        <w:rPr>
          <w:sz w:val="28"/>
          <w:szCs w:val="28"/>
        </w:rPr>
      </w:pPr>
    </w:p>
    <w:p w:rsidR="00F22786" w:rsidRPr="00F22786" w:rsidRDefault="00F22786" w:rsidP="00F22786">
      <w:pPr>
        <w:tabs>
          <w:tab w:val="left" w:pos="4035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F22786" w:rsidRPr="00F2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D8"/>
    <w:rsid w:val="000E19AD"/>
    <w:rsid w:val="00702FBE"/>
    <w:rsid w:val="00F22786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922C6C-9117-47EE-ADEC-3DE99E7A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27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50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МДОУ50 МДОУ50</dc:creator>
  <cp:keywords/>
  <dc:description/>
  <cp:lastModifiedBy>МДОУ50 МДОУ50</cp:lastModifiedBy>
  <cp:revision>5</cp:revision>
  <dcterms:created xsi:type="dcterms:W3CDTF">2019-10-23T07:27:00Z</dcterms:created>
  <dcterms:modified xsi:type="dcterms:W3CDTF">2022-05-24T08:22:00Z</dcterms:modified>
</cp:coreProperties>
</file>